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43" w:rsidRPr="00FD7CEC" w:rsidRDefault="00AD5F43" w:rsidP="00AD5F43">
      <w:pPr>
        <w:jc w:val="center"/>
        <w:rPr>
          <w:b/>
          <w:sz w:val="32"/>
          <w:szCs w:val="32"/>
        </w:rPr>
      </w:pPr>
      <w:r w:rsidRPr="00FD7CEC">
        <w:rPr>
          <w:b/>
          <w:sz w:val="32"/>
          <w:szCs w:val="32"/>
        </w:rPr>
        <w:t>Všeobecné smluvní podmínky</w:t>
      </w:r>
    </w:p>
    <w:p w:rsidR="00AD5F43" w:rsidRPr="00FD7CEC" w:rsidRDefault="00AD5F43" w:rsidP="00AD5F43">
      <w:pPr>
        <w:jc w:val="center"/>
        <w:rPr>
          <w:b/>
          <w:sz w:val="32"/>
          <w:szCs w:val="32"/>
        </w:rPr>
      </w:pPr>
    </w:p>
    <w:p w:rsidR="00AD5F43" w:rsidRPr="0034348D" w:rsidRDefault="00AD5F43" w:rsidP="00AD5F43">
      <w:pPr>
        <w:jc w:val="center"/>
        <w:rPr>
          <w:b/>
        </w:rPr>
      </w:pPr>
    </w:p>
    <w:p w:rsidR="00AD5F43" w:rsidRDefault="00AD5F43" w:rsidP="00AD5F43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AD5F43" w:rsidRDefault="00AD5F43" w:rsidP="00AD5F43">
      <w:pPr>
        <w:jc w:val="both"/>
        <w:rPr>
          <w:sz w:val="24"/>
          <w:szCs w:val="24"/>
        </w:rPr>
      </w:pPr>
      <w:r>
        <w:rPr>
          <w:sz w:val="24"/>
          <w:szCs w:val="24"/>
        </w:rPr>
        <w:t>1.1 Provoz</w:t>
      </w:r>
      <w:r>
        <w:rPr>
          <w:sz w:val="24"/>
          <w:szCs w:val="24"/>
        </w:rPr>
        <w:t xml:space="preserve">ovatelem Hotelu pro psy </w:t>
      </w:r>
      <w:proofErr w:type="spellStart"/>
      <w:r>
        <w:rPr>
          <w:sz w:val="24"/>
          <w:szCs w:val="24"/>
        </w:rPr>
        <w:t>Wedogs</w:t>
      </w:r>
      <w:proofErr w:type="spellEnd"/>
      <w:r>
        <w:rPr>
          <w:sz w:val="24"/>
          <w:szCs w:val="24"/>
        </w:rPr>
        <w:t xml:space="preserve"> (dále j</w:t>
      </w:r>
      <w:r>
        <w:rPr>
          <w:sz w:val="24"/>
          <w:szCs w:val="24"/>
        </w:rPr>
        <w:t>en "Hotel") je Michal Svoboda, IČO: 07310641</w:t>
      </w:r>
      <w:r>
        <w:rPr>
          <w:sz w:val="24"/>
          <w:szCs w:val="24"/>
        </w:rPr>
        <w:t>, se sídlem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Rakšice</w:t>
      </w:r>
      <w:proofErr w:type="spellEnd"/>
      <w:r>
        <w:rPr>
          <w:sz w:val="24"/>
          <w:szCs w:val="24"/>
        </w:rPr>
        <w:t xml:space="preserve"> 1532 Moravský Krumlov, 672 01 </w:t>
      </w:r>
      <w:r>
        <w:rPr>
          <w:sz w:val="24"/>
          <w:szCs w:val="24"/>
        </w:rPr>
        <w:t>(dále jen "Provozovatel")</w:t>
      </w:r>
    </w:p>
    <w:p w:rsidR="00AD5F43" w:rsidRDefault="00AD5F43" w:rsidP="00AD5F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Hotel je umístěn na adrese </w:t>
      </w:r>
      <w:proofErr w:type="spellStart"/>
      <w:r>
        <w:rPr>
          <w:sz w:val="24"/>
          <w:szCs w:val="24"/>
        </w:rPr>
        <w:t>Rakšice</w:t>
      </w:r>
      <w:proofErr w:type="spellEnd"/>
      <w:r>
        <w:rPr>
          <w:sz w:val="24"/>
          <w:szCs w:val="24"/>
        </w:rPr>
        <w:t xml:space="preserve"> 1532 Moravský Krumlov, 672 01</w:t>
      </w:r>
    </w:p>
    <w:p w:rsidR="00AD5F43" w:rsidRDefault="00AD5F43" w:rsidP="00AD5F43">
      <w:pPr>
        <w:jc w:val="both"/>
        <w:rPr>
          <w:sz w:val="24"/>
          <w:szCs w:val="24"/>
        </w:rPr>
      </w:pPr>
      <w:r>
        <w:rPr>
          <w:sz w:val="24"/>
          <w:szCs w:val="24"/>
        </w:rPr>
        <w:t>1.3 Tyto Smluvní podmínky upravují vztahy mezi provozovatelem a zájemcem o pobyt psa v hotelu (dále jen "Majitel")</w:t>
      </w:r>
    </w:p>
    <w:p w:rsidR="00AD5F43" w:rsidRDefault="00AD5F43" w:rsidP="00AD5F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 Rezervace pobytu</w:t>
      </w:r>
    </w:p>
    <w:p w:rsidR="00AD5F43" w:rsidRDefault="00AD5F43" w:rsidP="00AD5F43">
      <w:pPr>
        <w:jc w:val="both"/>
        <w:rPr>
          <w:sz w:val="24"/>
          <w:szCs w:val="24"/>
        </w:rPr>
      </w:pPr>
      <w:r>
        <w:rPr>
          <w:sz w:val="24"/>
          <w:szCs w:val="24"/>
        </w:rPr>
        <w:t>2.1 Majitel si rezervuje pobyt</w:t>
      </w:r>
      <w:r>
        <w:rPr>
          <w:sz w:val="24"/>
          <w:szCs w:val="24"/>
        </w:rPr>
        <w:t xml:space="preserve"> na webových stránkách </w:t>
      </w:r>
      <w:r w:rsidRPr="00AD5F43">
        <w:rPr>
          <w:rStyle w:val="Internetovodkaz"/>
          <w:sz w:val="24"/>
          <w:szCs w:val="24"/>
        </w:rPr>
        <w:t>https://wedogs.cz/psi-hotel/</w:t>
      </w:r>
      <w:r>
        <w:rPr>
          <w:sz w:val="24"/>
          <w:szCs w:val="24"/>
        </w:rPr>
        <w:t>, prost</w:t>
      </w:r>
      <w:r>
        <w:rPr>
          <w:sz w:val="24"/>
          <w:szCs w:val="24"/>
        </w:rPr>
        <w:t>řednictvím vyplnění kontaktního</w:t>
      </w:r>
      <w:r>
        <w:rPr>
          <w:sz w:val="24"/>
          <w:szCs w:val="24"/>
        </w:rPr>
        <w:t xml:space="preserve"> formuláře. Rezervaci lze provézt taktéž e-mailem, telefonicky </w:t>
      </w:r>
      <w:r>
        <w:rPr>
          <w:sz w:val="24"/>
          <w:szCs w:val="24"/>
        </w:rPr>
        <w:t xml:space="preserve">na telefonním čísle 775284580, </w:t>
      </w:r>
      <w:r>
        <w:rPr>
          <w:sz w:val="24"/>
          <w:szCs w:val="24"/>
        </w:rPr>
        <w:t xml:space="preserve">nebo zprávou prostřednictvím sociálních sítí. </w:t>
      </w:r>
    </w:p>
    <w:p w:rsidR="00AD5F43" w:rsidRDefault="00AD5F43" w:rsidP="00AD5F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>
        <w:rPr>
          <w:sz w:val="24"/>
          <w:szCs w:val="24"/>
        </w:rPr>
        <w:t>Vyplnění kontaktního</w:t>
      </w:r>
      <w:r>
        <w:rPr>
          <w:sz w:val="24"/>
          <w:szCs w:val="24"/>
        </w:rPr>
        <w:t xml:space="preserve"> formuláře je</w:t>
      </w:r>
      <w:r>
        <w:rPr>
          <w:sz w:val="24"/>
          <w:szCs w:val="24"/>
          <w:lang w:val="x-none"/>
        </w:rPr>
        <w:t xml:space="preserve"> majitel povinen provést před prvním pobytem ps</w:t>
      </w:r>
      <w:r>
        <w:rPr>
          <w:sz w:val="24"/>
          <w:szCs w:val="24"/>
        </w:rPr>
        <w:t>a</w:t>
      </w:r>
      <w:r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</w:rPr>
        <w:t xml:space="preserve">v </w:t>
      </w:r>
      <w:r>
        <w:rPr>
          <w:sz w:val="24"/>
          <w:szCs w:val="24"/>
          <w:lang w:val="x-none"/>
        </w:rPr>
        <w:t>hotelu.</w:t>
      </w:r>
    </w:p>
    <w:p w:rsidR="00AD5F43" w:rsidRPr="00D816E4" w:rsidRDefault="00AD5F43" w:rsidP="00AD5F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>
        <w:rPr>
          <w:sz w:val="24"/>
          <w:szCs w:val="24"/>
          <w:lang w:val="x-none"/>
        </w:rPr>
        <w:t>Vyplnění kontaktního</w:t>
      </w:r>
      <w:r>
        <w:rPr>
          <w:sz w:val="24"/>
          <w:szCs w:val="24"/>
          <w:lang w:val="x-none"/>
        </w:rPr>
        <w:t xml:space="preserve"> formuláře je možno provést s pomocí personálu hotelu i osobně, při první návštěvě hotelu.</w:t>
      </w:r>
    </w:p>
    <w:p w:rsidR="00AD5F43" w:rsidRDefault="00AD5F43" w:rsidP="00AD5F43">
      <w:pPr>
        <w:jc w:val="both"/>
        <w:rPr>
          <w:sz w:val="24"/>
          <w:szCs w:val="24"/>
        </w:rPr>
      </w:pPr>
      <w:r>
        <w:rPr>
          <w:sz w:val="24"/>
          <w:szCs w:val="24"/>
        </w:rPr>
        <w:t>2.4 V </w:t>
      </w:r>
      <w:r>
        <w:rPr>
          <w:sz w:val="24"/>
          <w:szCs w:val="24"/>
        </w:rPr>
        <w:t>kontaktním</w:t>
      </w:r>
      <w:r>
        <w:rPr>
          <w:sz w:val="24"/>
          <w:szCs w:val="24"/>
        </w:rPr>
        <w:t xml:space="preserve"> formuláři majitel psa uvede pravdivé údaje o sobě a svém psu a vysloví souhlas s těmito smluvními podmínkami.</w:t>
      </w:r>
    </w:p>
    <w:p w:rsidR="00AD5F43" w:rsidRDefault="00AD5F43" w:rsidP="00AD5F43">
      <w:pPr>
        <w:jc w:val="both"/>
        <w:rPr>
          <w:sz w:val="24"/>
          <w:szCs w:val="24"/>
        </w:rPr>
      </w:pPr>
      <w:r>
        <w:rPr>
          <w:sz w:val="24"/>
          <w:szCs w:val="24"/>
        </w:rPr>
        <w:t>2.5 Provozovatel si vyhrazuje právo na změnu smluvních podmínek. Tuto změnu oznámí Majiteli sdělením na jeho e-mailovou adresu, případně při jeho příští návštěvě hotelu.</w:t>
      </w:r>
    </w:p>
    <w:p w:rsidR="00AD5F43" w:rsidRPr="00F42354" w:rsidRDefault="00AD5F43" w:rsidP="00AD5F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 Rezervaci je možno provést i telefonicky na telefonním čísle </w:t>
      </w:r>
      <w:r>
        <w:rPr>
          <w:sz w:val="24"/>
          <w:szCs w:val="24"/>
        </w:rPr>
        <w:t>775284580</w:t>
      </w:r>
      <w:r>
        <w:rPr>
          <w:sz w:val="24"/>
          <w:szCs w:val="24"/>
        </w:rPr>
        <w:t>. V takovém případě je nutné ještě dodatečné vyplnění formuláře na webu.</w:t>
      </w:r>
    </w:p>
    <w:p w:rsidR="00AD5F43" w:rsidRDefault="00AD5F43" w:rsidP="00AD5F43">
      <w:pPr>
        <w:jc w:val="both"/>
      </w:pPr>
      <w:r>
        <w:t>2.7 Rezervace je platná až poté, co bude Provozovatelem potvrzena.</w:t>
      </w:r>
    </w:p>
    <w:p w:rsidR="00AD5F43" w:rsidRDefault="00AD5F43" w:rsidP="00AD5F43">
      <w:pPr>
        <w:jc w:val="both"/>
      </w:pPr>
      <w:r>
        <w:t xml:space="preserve">2.8 V období červen – </w:t>
      </w:r>
      <w:proofErr w:type="gramStart"/>
      <w:r>
        <w:t>září  rezervace</w:t>
      </w:r>
      <w:proofErr w:type="gramEnd"/>
      <w:r>
        <w:t xml:space="preserve"> nabývá platnosti až po zaplacení pobytu. </w:t>
      </w:r>
    </w:p>
    <w:p w:rsidR="00AD5F43" w:rsidRDefault="00AD5F43" w:rsidP="00AD5F43">
      <w:pPr>
        <w:jc w:val="both"/>
      </w:pPr>
      <w:r>
        <w:t>2.9 Provozovatel vyhrazuje právo provedení rezervace z kapacitních důvodů odmítnout.</w:t>
      </w:r>
    </w:p>
    <w:p w:rsidR="00AC0B88" w:rsidRDefault="00AC0B88"/>
    <w:p w:rsidR="00AD5F43" w:rsidRDefault="00AD5F43" w:rsidP="00AD5F43">
      <w:pPr>
        <w:jc w:val="center"/>
        <w:rPr>
          <w:b/>
        </w:rPr>
      </w:pPr>
      <w:r>
        <w:rPr>
          <w:b/>
        </w:rPr>
        <w:t>3. Cena za ubytování</w:t>
      </w:r>
    </w:p>
    <w:p w:rsidR="00AD5F43" w:rsidRDefault="00AD5F43" w:rsidP="00AD5F43">
      <w:pPr>
        <w:jc w:val="both"/>
      </w:pPr>
      <w:r>
        <w:t xml:space="preserve">3.1 Cena za ubytování se řídí aktuálním ceníkem, který je zveřejněn na webových stránkách Provozovatele a stanoví </w:t>
      </w:r>
      <w:proofErr w:type="gramStart"/>
      <w:r>
        <w:t>se  za</w:t>
      </w:r>
      <w:proofErr w:type="gramEnd"/>
      <w:r>
        <w:t xml:space="preserve"> každých započatý den od převzetí psa do hotelu.</w:t>
      </w:r>
    </w:p>
    <w:p w:rsidR="00AD5F43" w:rsidRDefault="00AD5F43" w:rsidP="00AD5F43">
      <w:pPr>
        <w:jc w:val="both"/>
      </w:pPr>
      <w:r>
        <w:lastRenderedPageBreak/>
        <w:t xml:space="preserve">3.2 </w:t>
      </w:r>
      <w:r>
        <w:rPr>
          <w:lang w:val="x-none"/>
        </w:rPr>
        <w:t>Majitel se zavazuje uhradit platbu za služby v hotovosti při předání psa do hotelu nebo předem na bankovní účet provozovatele</w:t>
      </w:r>
      <w:r>
        <w:t>.</w:t>
      </w:r>
      <w:r>
        <w:rPr>
          <w:lang w:val="x-none"/>
        </w:rPr>
        <w:t xml:space="preserve"> </w:t>
      </w:r>
      <w:r>
        <w:t>Při</w:t>
      </w:r>
      <w:r>
        <w:rPr>
          <w:lang w:val="x-none"/>
        </w:rPr>
        <w:t xml:space="preserve"> platbě převodem musí být částka v den nástupu psa do hotelu již připsána na účet provozovatele</w:t>
      </w:r>
      <w:r>
        <w:t>. P</w:t>
      </w:r>
      <w:proofErr w:type="spellStart"/>
      <w:r>
        <w:rPr>
          <w:lang w:val="x-none"/>
        </w:rPr>
        <w:t>rovozovatel</w:t>
      </w:r>
      <w:proofErr w:type="spellEnd"/>
      <w:r>
        <w:rPr>
          <w:lang w:val="x-none"/>
        </w:rPr>
        <w:t xml:space="preserve"> se zavazuje majiteli vydat doklad o zaplacení ubytování a služeb.</w:t>
      </w:r>
    </w:p>
    <w:p w:rsidR="00AD5F43" w:rsidRDefault="00AD5F43" w:rsidP="00AD5F43">
      <w:pPr>
        <w:jc w:val="both"/>
      </w:pPr>
      <w:r>
        <w:t>3.3 V případě, že pobyt trval déle, než bylo zaplaceno, je třeba uhradit rozdíl při vyzvednutí psa z hotelu.</w:t>
      </w:r>
    </w:p>
    <w:p w:rsidR="00AD5F43" w:rsidRDefault="00AD5F43" w:rsidP="00AD5F43">
      <w:pPr>
        <w:jc w:val="both"/>
      </w:pPr>
      <w:proofErr w:type="gramStart"/>
      <w:r>
        <w:t>3.4  Cena</w:t>
      </w:r>
      <w:proofErr w:type="gramEnd"/>
      <w:r>
        <w:t xml:space="preserve"> za ubytování zahrnuje pobyt v hotelu, ubytování v pokoji, základní péči a dozor, pravidelné venčení, úklid včetně desinfekce, podávání čerstvé vody a jídla předaného majitelem a případné podávání  léků předaných majitelem. </w:t>
      </w:r>
    </w:p>
    <w:p w:rsidR="00AD5F43" w:rsidRDefault="00AD5F43" w:rsidP="00AD5F43">
      <w:pPr>
        <w:jc w:val="both"/>
      </w:pPr>
      <w:r>
        <w:t xml:space="preserve">3.5 Majitel má možnost si přiobjednat další služby, zveřejněné na webových stránkách. Ceny za tyto služby se řídí aktuálním ceníkem, který je rovněž zveřejněn na webových stránkách Provozovatele. Objednávka a specifikace služeb bude uvedena v rezervačním formuláři. </w:t>
      </w:r>
      <w:r>
        <w:rPr>
          <w:lang w:val="x-none"/>
        </w:rPr>
        <w:t>Provozovatel</w:t>
      </w:r>
      <w:r>
        <w:t xml:space="preserve"> </w:t>
      </w:r>
      <w:r>
        <w:rPr>
          <w:lang w:val="x-none"/>
        </w:rPr>
        <w:t>předlo</w:t>
      </w:r>
      <w:r>
        <w:t>ží</w:t>
      </w:r>
      <w:r>
        <w:rPr>
          <w:lang w:val="x-none"/>
        </w:rPr>
        <w:t xml:space="preserve"> cenovou kalkulaci objednaných služeb a provozovatelem potvrzenou rezervaci ke schválení majiteli.</w:t>
      </w:r>
      <w:r>
        <w:t xml:space="preserve"> </w:t>
      </w:r>
    </w:p>
    <w:p w:rsidR="00AD5F43" w:rsidRPr="00775233" w:rsidRDefault="00AD5F43" w:rsidP="00AD5F43">
      <w:pPr>
        <w:jc w:val="center"/>
        <w:rPr>
          <w:b/>
          <w:bCs/>
        </w:rPr>
      </w:pPr>
      <w:r>
        <w:rPr>
          <w:b/>
          <w:bCs/>
        </w:rPr>
        <w:t>4</w:t>
      </w:r>
      <w:r w:rsidRPr="00775233">
        <w:rPr>
          <w:b/>
          <w:bCs/>
        </w:rPr>
        <w:t>. Storno podmínky</w:t>
      </w:r>
    </w:p>
    <w:p w:rsidR="00AD5F43" w:rsidRDefault="00AD5F43" w:rsidP="00AD5F43">
      <w:pPr>
        <w:jc w:val="both"/>
      </w:pPr>
      <w:r>
        <w:t xml:space="preserve">4.1 Stornování rezervace je nutné provést písemně, e-mailem nebo </w:t>
      </w:r>
      <w:proofErr w:type="spellStart"/>
      <w:r>
        <w:t>sms</w:t>
      </w:r>
      <w:proofErr w:type="spellEnd"/>
      <w:r>
        <w:t xml:space="preserve">. Kontaktní údaje Majitel obdržel v potvrzovacím e-mailu při rezervaci. </w:t>
      </w:r>
    </w:p>
    <w:p w:rsidR="00AD5F43" w:rsidRDefault="00AD5F43" w:rsidP="00AD5F43">
      <w:pPr>
        <w:jc w:val="both"/>
      </w:pPr>
      <w:proofErr w:type="gramStart"/>
      <w:r>
        <w:t>4.2  Pro</w:t>
      </w:r>
      <w:proofErr w:type="gramEnd"/>
      <w:r>
        <w:t xml:space="preserve"> období  červen – září platí následující storno podmínky: V případě zrušení pobytu 14 dní a méně před termínem, je zaplacená částka nevratná. Výjimku tvoří úhyn psa nebo nařízená karanténa v důsledku onemocnění Covid-19. Pro nárok na vrácení platby je Majitel povinen tyto </w:t>
      </w:r>
      <w:proofErr w:type="gramStart"/>
      <w:r>
        <w:t>skutečnosti  doložit</w:t>
      </w:r>
      <w:proofErr w:type="gramEnd"/>
      <w:r>
        <w:t xml:space="preserve">. </w:t>
      </w:r>
    </w:p>
    <w:p w:rsidR="00AD5F43" w:rsidRPr="00C87F8B" w:rsidRDefault="00AD5F43" w:rsidP="00AD5F43">
      <w:pPr>
        <w:jc w:val="both"/>
      </w:pPr>
      <w:proofErr w:type="gramStart"/>
      <w:r>
        <w:t>4.3  Provozovatel</w:t>
      </w:r>
      <w:proofErr w:type="gramEnd"/>
      <w:r>
        <w:t xml:space="preserve"> se zavazuje vrátit Majiteli platbu za pobyt při zrušení rezervace 15 dní a více před termínem.</w:t>
      </w:r>
    </w:p>
    <w:p w:rsidR="00AD5F43" w:rsidRDefault="00AD5F43" w:rsidP="00AD5F43">
      <w:pPr>
        <w:jc w:val="center"/>
        <w:rPr>
          <w:b/>
        </w:rPr>
      </w:pPr>
      <w:r>
        <w:rPr>
          <w:b/>
        </w:rPr>
        <w:t>5. Převzetí psa</w:t>
      </w:r>
    </w:p>
    <w:p w:rsidR="00AD5F43" w:rsidRDefault="00AD5F43" w:rsidP="00AD5F43">
      <w:pPr>
        <w:jc w:val="both"/>
      </w:pPr>
      <w:r>
        <w:t>5.1 Pokud nebylo dohodnuto jinak, provozovatel převezme psa od majitele v areálu hotelu.</w:t>
      </w:r>
    </w:p>
    <w:p w:rsidR="00AD5F43" w:rsidRDefault="00AD5F43" w:rsidP="00AD5F43">
      <w:pPr>
        <w:jc w:val="both"/>
      </w:pPr>
      <w:r>
        <w:t xml:space="preserve">5.2 Pes musí být ošetřen antiparazitním přípravkem či vybaven antiparazitním obojkem. </w:t>
      </w:r>
    </w:p>
    <w:p w:rsidR="00AD5F43" w:rsidRDefault="00AD5F43" w:rsidP="00AD5F43">
      <w:pPr>
        <w:jc w:val="both"/>
      </w:pPr>
      <w:r>
        <w:t>5.3 Majitel je povinen při převzetí psa prokázat, že pes byl řádně očkován a to předložením očkovacího průkazu psa. U psů starších více než 10 let si provozovatel vyhrazuje právo předchozí návštěvy za účelem posouzení zdravotního stavu a kondice psa. Očkovací průkaz zůstává po dobu pobytu psa v hotelu, pro případ nutného veterinárního ošetření. Bez platného očkovacího průkazu nebude pes do hotelu přijat.</w:t>
      </w:r>
    </w:p>
    <w:p w:rsidR="00AD5F43" w:rsidRDefault="00AD5F43" w:rsidP="00AD5F43">
      <w:pPr>
        <w:jc w:val="both"/>
      </w:pPr>
      <w:r>
        <w:t>5.4 Provozovatel si dále vyhrazuje právo nepřijmout psa zejména z důvodu, že jeví známky nemoci či agresivity, napadení vnitřními nebo vnějšími parazity či je nadměrně znečištěn. Provozovatel také nemusí přijmout psa v případě, že majitel uvedl při registraci nepravdivé údaje.</w:t>
      </w:r>
    </w:p>
    <w:p w:rsidR="00AD5F43" w:rsidRDefault="00AD5F43" w:rsidP="00AD5F43">
      <w:pPr>
        <w:jc w:val="both"/>
      </w:pPr>
      <w:r>
        <w:t xml:space="preserve">5.5 Hárající feny jsou do hotelu přijímány pouze po dohodě a za příplatek. Pokud fena začne hárat v průběhu pobytu, bude dočasně umístěna mimo dosah ostatních psů a Provozovatel o této </w:t>
      </w:r>
      <w:proofErr w:type="gramStart"/>
      <w:r>
        <w:t>skutečnosti  informuje</w:t>
      </w:r>
      <w:proofErr w:type="gramEnd"/>
      <w:r>
        <w:t xml:space="preserve"> Majitele. Majitel má možnost si fenu vyzvednout, pokud tak neučiní, bude mu napočítán příplatek za pobyt dle platného ceníku o ubytování háravé feny.</w:t>
      </w:r>
    </w:p>
    <w:p w:rsidR="00AD5F43" w:rsidRDefault="00AD5F43" w:rsidP="00AD5F43">
      <w:pPr>
        <w:jc w:val="center"/>
        <w:rPr>
          <w:b/>
        </w:rPr>
      </w:pPr>
      <w:r>
        <w:rPr>
          <w:b/>
        </w:rPr>
        <w:lastRenderedPageBreak/>
        <w:t>6. Ubytování psa</w:t>
      </w:r>
    </w:p>
    <w:p w:rsidR="00AD5F43" w:rsidRDefault="00AD5F43" w:rsidP="00AD5F43">
      <w:pPr>
        <w:jc w:val="both"/>
      </w:pPr>
      <w:r>
        <w:t>6.1 Provozovatel se zavazuje umístit psa v řádně upraveném a čistém prostoru hotelu. Dále se zavazuje, že psa bude řádně opatrovat, zajistí mu ubytování v pokoji, pravidelné venčení, podávání čisté vody a krmení dle požadavků majitele.</w:t>
      </w:r>
    </w:p>
    <w:p w:rsidR="00AD5F43" w:rsidRDefault="00AD5F43" w:rsidP="00AD5F43">
      <w:pPr>
        <w:jc w:val="both"/>
      </w:pPr>
      <w:r>
        <w:t>6.2 Ubytování psa je sjednáno na dobu určitou, která je uvedena v rezervačním formuláři (objednávce). Prodloužení doby ubytování je možné po dohodě.</w:t>
      </w:r>
    </w:p>
    <w:p w:rsidR="00AD5F43" w:rsidRDefault="00AD5F43" w:rsidP="00AD5F43">
      <w:pPr>
        <w:jc w:val="both"/>
      </w:pPr>
      <w:r>
        <w:t xml:space="preserve">6.3 Majitel je povinen vyzvednout si psa z hotelu v předem dohodnutém dni a čase (dále jen termín), nejpozději však do 19 hod. Majitel je dále povinen nejméně 24 hodin před dohodnutým termínem oznámit jeho změnu a nahlásit Provozovateli termín nový. Pokud tak majitel neučiní, bude si Provozovatel účtovat nad rámec dohodnuté taxy za skutečnou dobu pobytu extra </w:t>
      </w:r>
      <w:proofErr w:type="gramStart"/>
      <w:r>
        <w:t>příplatek  50%</w:t>
      </w:r>
      <w:proofErr w:type="gramEnd"/>
      <w:r>
        <w:t xml:space="preserve"> z ceny za každý den pobytu navíc, tj. 100% za skutečnou dobu pobytu + 50% za každý den navíc.</w:t>
      </w:r>
    </w:p>
    <w:p w:rsidR="00AD5F43" w:rsidRDefault="00AD5F43" w:rsidP="00AD5F43">
      <w:pPr>
        <w:rPr>
          <w:b/>
        </w:rPr>
      </w:pPr>
    </w:p>
    <w:p w:rsidR="00AD5F43" w:rsidRDefault="00AD5F43" w:rsidP="00AD5F43">
      <w:pPr>
        <w:jc w:val="center"/>
        <w:rPr>
          <w:b/>
        </w:rPr>
      </w:pPr>
      <w:r>
        <w:rPr>
          <w:b/>
        </w:rPr>
        <w:t>7. Pobyt psa</w:t>
      </w:r>
    </w:p>
    <w:p w:rsidR="00AD5F43" w:rsidRDefault="00AD5F43" w:rsidP="00AD5F43">
      <w:pPr>
        <w:jc w:val="both"/>
      </w:pPr>
      <w:proofErr w:type="gramStart"/>
      <w:r>
        <w:t>7.1  Majitel</w:t>
      </w:r>
      <w:proofErr w:type="gramEnd"/>
      <w:r>
        <w:t xml:space="preserve"> bere na vědomí, že při pobytu může dojít ke zranění psa některým jiným psem, k odřeninám či jiným poškozením. Provozovatel učiní veškerá opatření, aby bylo toto riziko minimalizováno.</w:t>
      </w:r>
    </w:p>
    <w:p w:rsidR="00AD5F43" w:rsidRDefault="00AD5F43" w:rsidP="00AD5F43">
      <w:pPr>
        <w:jc w:val="both"/>
      </w:pPr>
      <w:r>
        <w:t>7.2 Psi jsou v hotelu ve společné smečce, odděleni jsou jen v případě jídla, odpočinku a v nezbytných situacích pro případ, že svým chováním ohrožují ostatní psy nebo personál hotelu. Pokud majitel požaduje ubytovat psa samostatně, je povinen tento požadavek sdělit provozovateli při objednávce ubytování.</w:t>
      </w:r>
    </w:p>
    <w:p w:rsidR="00AD5F43" w:rsidRDefault="00AD5F43" w:rsidP="00AD5F43">
      <w:pPr>
        <w:jc w:val="both"/>
      </w:pPr>
      <w:r>
        <w:t>7.3 Majitel souhlasem s těmito všeobecnými smluvními podmínkami dává souhlas s pořizováním fotografií a obrazových a zvukových záznamů z pobytu psa v hotelu a jejich zveřejňování za účelem propagace hotelu.</w:t>
      </w:r>
    </w:p>
    <w:p w:rsidR="00AD5F43" w:rsidRDefault="00AD5F43" w:rsidP="00AD5F43">
      <w:pPr>
        <w:jc w:val="both"/>
      </w:pPr>
      <w:r>
        <w:t>7.4 V případě, že pes vyžaduje extra péči a pozornost nebo se nesnese s jinými psy, je Majitel povinen na tuto skutečnost upozornit a má po dohodě s Provozovatelem možnost si pro psa objednat individuální program nebo individuální hlídání.</w:t>
      </w:r>
    </w:p>
    <w:p w:rsidR="00AD5F43" w:rsidRDefault="00AD5F43" w:rsidP="00AD5F43">
      <w:pPr>
        <w:jc w:val="center"/>
        <w:rPr>
          <w:b/>
        </w:rPr>
      </w:pPr>
    </w:p>
    <w:p w:rsidR="00AD5F43" w:rsidRDefault="00AD5F43" w:rsidP="00AD5F43">
      <w:pPr>
        <w:jc w:val="center"/>
        <w:rPr>
          <w:b/>
        </w:rPr>
      </w:pPr>
    </w:p>
    <w:p w:rsidR="00AD5F43" w:rsidRDefault="00AD5F43" w:rsidP="00AD5F43">
      <w:pPr>
        <w:jc w:val="center"/>
        <w:rPr>
          <w:b/>
        </w:rPr>
      </w:pPr>
    </w:p>
    <w:p w:rsidR="00AD5F43" w:rsidRDefault="00AD5F43" w:rsidP="00AD5F43">
      <w:pPr>
        <w:jc w:val="center"/>
        <w:rPr>
          <w:b/>
        </w:rPr>
      </w:pPr>
    </w:p>
    <w:p w:rsidR="00AD5F43" w:rsidRDefault="00AD5F43" w:rsidP="00AD5F43">
      <w:pPr>
        <w:jc w:val="center"/>
        <w:rPr>
          <w:b/>
        </w:rPr>
      </w:pPr>
      <w:r>
        <w:rPr>
          <w:b/>
        </w:rPr>
        <w:t>8. Veterinární péče</w:t>
      </w:r>
    </w:p>
    <w:p w:rsidR="00AD5F43" w:rsidRDefault="00AD5F43" w:rsidP="00AD5F43">
      <w:pPr>
        <w:jc w:val="both"/>
      </w:pPr>
      <w:r>
        <w:t xml:space="preserve">8.1 Provozovatel je povinen zajistit v případě potřeby nutnou veterinární péči v jím vybraném zařízení dle typu a rozsahu nemoci či zranění. Účelně vynaložené náklady na tuto péči budou uhrazeny Majitelem při vyzvednutí psa, pokud nebyly způsobeny vinou Provozovatele. Provozovatel se zavazuje o této skutečnosti informovat majitele. </w:t>
      </w:r>
    </w:p>
    <w:p w:rsidR="00AD5F43" w:rsidRDefault="00AD5F43" w:rsidP="00AD5F43">
      <w:pPr>
        <w:jc w:val="both"/>
      </w:pPr>
      <w:r>
        <w:lastRenderedPageBreak/>
        <w:t xml:space="preserve">8.2 V případě, že Provozovatel bude mít jakékoli pochybnosti o aktuálním zdravotním stavu psa, vyhrazuje si právo předat psa ke kontrole veterinárnímu lékaři. Tuto prohlídku hradí Majitel. </w:t>
      </w:r>
    </w:p>
    <w:p w:rsidR="00AD5F43" w:rsidRDefault="00AD5F43" w:rsidP="00AD5F43">
      <w:pPr>
        <w:jc w:val="both"/>
      </w:pPr>
      <w:r>
        <w:t xml:space="preserve">8.3 Provozovatel neodpovídá za náhlé úmrtí, případně zhoršení zdravotního stavu psa způsobené skrytým či dosud nezjištěným onemocněním </w:t>
      </w:r>
      <w:proofErr w:type="gramStart"/>
      <w:r>
        <w:t>nebo  Majitelem</w:t>
      </w:r>
      <w:proofErr w:type="gramEnd"/>
      <w:r>
        <w:t xml:space="preserve"> zatajenými zdravotními problémy. </w:t>
      </w:r>
    </w:p>
    <w:p w:rsidR="00AD5F43" w:rsidRPr="00E255BE" w:rsidRDefault="00AD5F43" w:rsidP="00AD5F43">
      <w:pPr>
        <w:jc w:val="both"/>
      </w:pPr>
      <w:r>
        <w:t>8.4 Účelně vynaložené náklady na veterinární péči vzniklé zaviněním provozovatele hradí Provozovatel.</w:t>
      </w:r>
    </w:p>
    <w:p w:rsidR="00AD5F43" w:rsidRDefault="00AD5F43" w:rsidP="00AD5F43">
      <w:pPr>
        <w:jc w:val="center"/>
        <w:rPr>
          <w:b/>
        </w:rPr>
      </w:pPr>
    </w:p>
    <w:p w:rsidR="00AD5F43" w:rsidRDefault="00AD5F43" w:rsidP="00AD5F43">
      <w:pPr>
        <w:jc w:val="center"/>
        <w:rPr>
          <w:b/>
        </w:rPr>
      </w:pPr>
      <w:r>
        <w:rPr>
          <w:b/>
        </w:rPr>
        <w:t>9. Odpovědnost za škodu a nemajetkovou újmu</w:t>
      </w:r>
    </w:p>
    <w:p w:rsidR="00AD5F43" w:rsidRDefault="00AD5F43" w:rsidP="00AD5F43">
      <w:pPr>
        <w:jc w:val="both"/>
      </w:pPr>
      <w:r>
        <w:t>9.1 Majitel je povinen uhradit Provozovateli veškerou škodu vzniklou v důsledku porušení těchto všeobecných smluvních podmínek, z</w:t>
      </w:r>
      <w:proofErr w:type="spellStart"/>
      <w:r>
        <w:rPr>
          <w:lang w:val="x-none"/>
        </w:rPr>
        <w:t>ejména</w:t>
      </w:r>
      <w:proofErr w:type="spellEnd"/>
      <w:r>
        <w:rPr>
          <w:lang w:val="x-none"/>
        </w:rPr>
        <w:t xml:space="preserve"> v důsledku uvedení nepravdivých či neúplných údajů o zdravotním stavu a charakterových rysech psa</w:t>
      </w:r>
      <w:r>
        <w:t xml:space="preserve">. </w:t>
      </w:r>
      <w:r>
        <w:rPr>
          <w:lang w:val="x-none"/>
        </w:rPr>
        <w:t>Dále je povinen uhradit škodu, případně nemajetkovou újmu způsobenou psem, například pokousání jiného psa či personálu, nakažení ostatních</w:t>
      </w:r>
      <w:r>
        <w:t xml:space="preserve"> psů</w:t>
      </w:r>
      <w:r>
        <w:rPr>
          <w:lang w:val="x-none"/>
        </w:rPr>
        <w:t xml:space="preserve"> nemoc</w:t>
      </w:r>
      <w:r>
        <w:t>í</w:t>
      </w:r>
      <w:r>
        <w:rPr>
          <w:lang w:val="x-none"/>
        </w:rPr>
        <w:t xml:space="preserve"> </w:t>
      </w:r>
      <w:r>
        <w:t xml:space="preserve"> či </w:t>
      </w:r>
      <w:r>
        <w:rPr>
          <w:lang w:val="x-none"/>
        </w:rPr>
        <w:t>parazity, zničení či poškození vybavení hotel</w:t>
      </w:r>
      <w:r>
        <w:t>u</w:t>
      </w:r>
      <w:r>
        <w:rPr>
          <w:lang w:val="x-none"/>
        </w:rPr>
        <w:t xml:space="preserve"> a podobně.</w:t>
      </w:r>
      <w:r>
        <w:t xml:space="preserve"> </w:t>
      </w:r>
    </w:p>
    <w:p w:rsidR="00AD5F43" w:rsidRDefault="00AD5F43" w:rsidP="00AD5F43">
      <w:pPr>
        <w:jc w:val="both"/>
      </w:pPr>
      <w:r>
        <w:t>9.2 Provozovatel hradí Majiteli způsobenou škodu, ale není povinen hradit Majiteli či třetí osobě jakoukoli nemajetkovou újmu.</w:t>
      </w:r>
    </w:p>
    <w:p w:rsidR="00AD5F43" w:rsidRDefault="00AD5F43" w:rsidP="00AD5F43">
      <w:pPr>
        <w:jc w:val="both"/>
      </w:pPr>
      <w:proofErr w:type="gramStart"/>
      <w:r>
        <w:t>9.3  Majitel</w:t>
      </w:r>
      <w:proofErr w:type="gramEnd"/>
      <w:r>
        <w:t xml:space="preserve"> bere na vědomí, že provozovatel nenese odpovědnost za útěk psa, který je zjevně bázlivý,  se sklony k útěku. Provozovatel se zavazuje riziko útěku psa minimalizovat.</w:t>
      </w:r>
    </w:p>
    <w:p w:rsidR="00AD5F43" w:rsidRPr="003D0F70" w:rsidRDefault="00AD5F43" w:rsidP="00AD5F43">
      <w:pPr>
        <w:jc w:val="both"/>
      </w:pPr>
      <w:proofErr w:type="gramStart"/>
      <w:r>
        <w:t xml:space="preserve">9.4  </w:t>
      </w:r>
      <w:r>
        <w:rPr>
          <w:lang w:val="x-none"/>
        </w:rPr>
        <w:t>Způsobí</w:t>
      </w:r>
      <w:proofErr w:type="gramEnd"/>
      <w:r>
        <w:t>-</w:t>
      </w:r>
      <w:proofErr w:type="spellStart"/>
      <w:r>
        <w:rPr>
          <w:lang w:val="x-none"/>
        </w:rPr>
        <w:t>li</w:t>
      </w:r>
      <w:proofErr w:type="spellEnd"/>
      <w:r>
        <w:rPr>
          <w:lang w:val="x-none"/>
        </w:rPr>
        <w:t xml:space="preserve"> pes svěřený provozovateli škodu 3. </w:t>
      </w:r>
      <w:r>
        <w:t>o</w:t>
      </w:r>
      <w:r>
        <w:rPr>
          <w:lang w:val="x-none"/>
        </w:rPr>
        <w:t>sobě</w:t>
      </w:r>
      <w:r>
        <w:t>,</w:t>
      </w:r>
      <w:r>
        <w:rPr>
          <w:lang w:val="x-none"/>
        </w:rPr>
        <w:t xml:space="preserve"> platí ohledně náhrady způsobené škody ustanovení</w:t>
      </w:r>
      <w:r>
        <w:t xml:space="preserve">- </w:t>
      </w:r>
      <w:r>
        <w:rPr>
          <w:lang w:val="x-none"/>
        </w:rPr>
        <w:t xml:space="preserve"> zejména §</w:t>
      </w:r>
      <w:r>
        <w:t xml:space="preserve"> </w:t>
      </w:r>
      <w:r>
        <w:rPr>
          <w:lang w:val="x-none"/>
        </w:rPr>
        <w:t>2933 až §</w:t>
      </w:r>
      <w:r>
        <w:t xml:space="preserve"> </w:t>
      </w:r>
      <w:r>
        <w:rPr>
          <w:lang w:val="x-none"/>
        </w:rPr>
        <w:t>2935 občanského zákoníku.</w:t>
      </w:r>
    </w:p>
    <w:p w:rsidR="00AD5F43" w:rsidRDefault="00AD5F43" w:rsidP="00AD5F43">
      <w:pPr>
        <w:jc w:val="both"/>
      </w:pPr>
    </w:p>
    <w:p w:rsidR="00AD5F43" w:rsidRDefault="00AD5F43" w:rsidP="00AD5F43">
      <w:pPr>
        <w:jc w:val="both"/>
      </w:pPr>
    </w:p>
    <w:p w:rsidR="00AD5F43" w:rsidRDefault="00AD5F43" w:rsidP="00AD5F43">
      <w:r>
        <w:t>Datum:</w:t>
      </w:r>
      <w:r w:rsidR="0031483C">
        <w:t xml:space="preserve"> </w:t>
      </w:r>
      <w:proofErr w:type="gramStart"/>
      <w:r w:rsidR="0031483C">
        <w:t>1</w:t>
      </w:r>
      <w:r>
        <w:t>.</w:t>
      </w:r>
      <w:r w:rsidR="0031483C">
        <w:t xml:space="preserve">11. </w:t>
      </w:r>
      <w:proofErr w:type="gramEnd"/>
      <w:r w:rsidR="0031483C">
        <w:t>2023</w:t>
      </w:r>
      <w:bookmarkStart w:id="0" w:name="_GoBack"/>
      <w:bookmarkEnd w:id="0"/>
    </w:p>
    <w:p w:rsidR="00AD5F43" w:rsidRDefault="00AD5F43"/>
    <w:sectPr w:rsidR="00AD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70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43"/>
    <w:rsid w:val="0031483C"/>
    <w:rsid w:val="00AC0B88"/>
    <w:rsid w:val="00A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0ECF8-0268-4BCB-A726-2D8E5096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43"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AD5F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Svoboda</dc:creator>
  <cp:keywords/>
  <dc:description/>
  <cp:lastModifiedBy>Michal Svoboda</cp:lastModifiedBy>
  <cp:revision>1</cp:revision>
  <dcterms:created xsi:type="dcterms:W3CDTF">2023-11-29T13:49:00Z</dcterms:created>
  <dcterms:modified xsi:type="dcterms:W3CDTF">2023-11-29T14:02:00Z</dcterms:modified>
</cp:coreProperties>
</file>